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9244E" w14:textId="2DB24277" w:rsidR="008D4C47" w:rsidRPr="00FC0FD4" w:rsidRDefault="00F50796" w:rsidP="00F50796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FD4">
        <w:rPr>
          <w:rFonts w:ascii="Times New Roman" w:hAnsi="Times New Roman" w:cs="Times New Roman"/>
          <w:b/>
          <w:bCs/>
          <w:sz w:val="24"/>
          <w:szCs w:val="24"/>
        </w:rPr>
        <w:t>ATO DE AUTORIZAÇÃO</w:t>
      </w:r>
    </w:p>
    <w:p w14:paraId="21F2C43E" w14:textId="77777777" w:rsidR="008D4C47" w:rsidRPr="00FC0FD4" w:rsidRDefault="008D4C47" w:rsidP="008D4C47">
      <w:pPr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8213A5B" w14:textId="77777777" w:rsidR="007F6959" w:rsidRDefault="007F6959" w:rsidP="00456385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9648EE" w14:textId="46298726" w:rsidR="007F6959" w:rsidRDefault="007F6959" w:rsidP="007F695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66CE">
        <w:rPr>
          <w:rFonts w:ascii="Times New Roman" w:hAnsi="Times New Roman" w:cs="Times New Roman"/>
          <w:sz w:val="24"/>
          <w:szCs w:val="24"/>
        </w:rPr>
        <w:t>O ORDENADOR DE DESPESAS, no uso de suas atribuições legais, RESOLVE:</w:t>
      </w:r>
    </w:p>
    <w:p w14:paraId="2BFD7044" w14:textId="77777777" w:rsidR="007F6959" w:rsidRDefault="007F6959" w:rsidP="007F695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0CBC7B" w14:textId="0C9C0C73" w:rsidR="0058271E" w:rsidRPr="0058271E" w:rsidRDefault="0058271E" w:rsidP="007F695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271E">
        <w:rPr>
          <w:rFonts w:ascii="Times New Roman" w:hAnsi="Times New Roman" w:cs="Times New Roman"/>
          <w:sz w:val="24"/>
          <w:szCs w:val="24"/>
        </w:rPr>
        <w:t>Com fundamento no inciso II, do art. 75, da Lei nº 14.133/2021, estando presentes os requisitos para tanto, conforme o que consta no Processo n° 27/2026, Dispensa n° 20/2026, autorizo a aquisição de garrafas de apertar (squeeze) para o projeto parlamento jovem desenvolvido pela escola do legislativo da Câmara Municipal De Patrocínio, tendo como vencedor a empresa PALADIR LTDA, CNPJ 46.418.740/0001-43 no valor de R$ 2.359,00</w:t>
      </w:r>
      <w:r w:rsidR="00456385">
        <w:rPr>
          <w:rFonts w:ascii="Times New Roman" w:hAnsi="Times New Roman" w:cs="Times New Roman"/>
          <w:sz w:val="24"/>
          <w:szCs w:val="24"/>
        </w:rPr>
        <w:t>.</w:t>
      </w:r>
    </w:p>
    <w:p w14:paraId="04A7A802" w14:textId="77777777" w:rsidR="0058271E" w:rsidRPr="0058271E" w:rsidRDefault="0058271E" w:rsidP="007F6959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271E">
        <w:rPr>
          <w:rFonts w:ascii="Times New Roman" w:hAnsi="Times New Roman" w:cs="Times New Roman"/>
          <w:sz w:val="24"/>
          <w:szCs w:val="24"/>
        </w:rPr>
        <w:t> </w:t>
      </w:r>
    </w:p>
    <w:p w14:paraId="2EE508CE" w14:textId="77777777" w:rsidR="0058271E" w:rsidRPr="0058271E" w:rsidRDefault="0058271E" w:rsidP="007F695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271E">
        <w:rPr>
          <w:rFonts w:ascii="Times New Roman" w:hAnsi="Times New Roman" w:cs="Times New Roman"/>
          <w:sz w:val="24"/>
          <w:szCs w:val="24"/>
        </w:rPr>
        <w:t>Patrocínio, 30 de março de 2026.</w:t>
      </w:r>
    </w:p>
    <w:p w14:paraId="6A800A0D" w14:textId="77777777" w:rsidR="0001082E" w:rsidRPr="00FC0FD4" w:rsidRDefault="0001082E" w:rsidP="008D4C47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</w:p>
    <w:p w14:paraId="4D0E7514" w14:textId="77777777" w:rsidR="0001082E" w:rsidRPr="00FC0FD4" w:rsidRDefault="0001082E" w:rsidP="008D4C47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</w:p>
    <w:p w14:paraId="2793F650" w14:textId="77777777" w:rsidR="006A0C00" w:rsidRPr="006A0C00" w:rsidRDefault="006A0C00" w:rsidP="006A0C00">
      <w:pPr>
        <w:spacing w:line="240" w:lineRule="auto"/>
        <w:ind w:firstLine="113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88516050"/>
      <w:proofErr w:type="spellStart"/>
      <w:r w:rsidRPr="006A0C00">
        <w:rPr>
          <w:rFonts w:ascii="Times New Roman" w:hAnsi="Times New Roman" w:cs="Times New Roman"/>
          <w:b/>
          <w:sz w:val="24"/>
          <w:szCs w:val="24"/>
        </w:rPr>
        <w:t>Nikolas</w:t>
      </w:r>
      <w:proofErr w:type="spellEnd"/>
      <w:r w:rsidRPr="006A0C00">
        <w:rPr>
          <w:rFonts w:ascii="Times New Roman" w:hAnsi="Times New Roman" w:cs="Times New Roman"/>
          <w:b/>
          <w:sz w:val="24"/>
          <w:szCs w:val="24"/>
        </w:rPr>
        <w:t xml:space="preserve"> de Queiroz Elias</w:t>
      </w:r>
    </w:p>
    <w:bookmarkEnd w:id="0"/>
    <w:p w14:paraId="4527A86D" w14:textId="10D11251" w:rsidR="0001082E" w:rsidRPr="008D4C47" w:rsidRDefault="00F50796" w:rsidP="009B35B3">
      <w:pPr>
        <w:spacing w:line="240" w:lineRule="auto"/>
        <w:ind w:firstLine="113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C0FD4">
        <w:rPr>
          <w:rFonts w:ascii="Times New Roman" w:hAnsi="Times New Roman" w:cs="Times New Roman"/>
          <w:sz w:val="24"/>
          <w:szCs w:val="24"/>
        </w:rPr>
        <w:t>Presidente da Câmara Municipal de Patrocínio</w:t>
      </w:r>
      <w:r w:rsidR="0002403C">
        <w:rPr>
          <w:rFonts w:ascii="Times New Roman" w:hAnsi="Times New Roman" w:cs="Times New Roman"/>
          <w:sz w:val="24"/>
          <w:szCs w:val="24"/>
        </w:rPr>
        <w:t xml:space="preserve"> </w:t>
      </w:r>
      <w:r w:rsidR="004E1C7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1082E" w:rsidRPr="008D4C47" w:rsidSect="001D4F36">
      <w:headerReference w:type="default" r:id="rId6"/>
      <w:footerReference w:type="default" r:id="rId7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0C7400" w14:textId="77777777" w:rsidR="00733063" w:rsidRDefault="00733063" w:rsidP="00DC598F">
      <w:pPr>
        <w:spacing w:after="0" w:line="240" w:lineRule="auto"/>
      </w:pPr>
      <w:r>
        <w:separator/>
      </w:r>
    </w:p>
  </w:endnote>
  <w:endnote w:type="continuationSeparator" w:id="0">
    <w:p w14:paraId="4FF846A3" w14:textId="77777777" w:rsidR="00733063" w:rsidRDefault="00733063" w:rsidP="00DC5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3A771" w14:textId="2F43EA72" w:rsidR="00DC598F" w:rsidRDefault="00DC598F" w:rsidP="00DC598F">
    <w:pPr>
      <w:pStyle w:val="NormalWeb"/>
      <w:jc w:val="center"/>
    </w:pPr>
  </w:p>
  <w:p w14:paraId="05510417" w14:textId="77777777" w:rsidR="00DC598F" w:rsidRDefault="00DC59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A9D8B7" w14:textId="77777777" w:rsidR="00733063" w:rsidRDefault="00733063" w:rsidP="00DC598F">
      <w:pPr>
        <w:spacing w:after="0" w:line="240" w:lineRule="auto"/>
      </w:pPr>
      <w:r>
        <w:separator/>
      </w:r>
    </w:p>
  </w:footnote>
  <w:footnote w:type="continuationSeparator" w:id="0">
    <w:p w14:paraId="76BFECA3" w14:textId="77777777" w:rsidR="00733063" w:rsidRDefault="00733063" w:rsidP="00DC5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8E2D9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b/>
        <w:bCs/>
        <w:sz w:val="20"/>
        <w:szCs w:val="20"/>
      </w:rPr>
    </w:pPr>
    <w:r w:rsidRPr="00FC2545">
      <w:rPr>
        <w:rFonts w:asciiTheme="majorHAnsi" w:hAnsiTheme="majorHAnsi" w:cstheme="majorHAnsi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AE9706" wp14:editId="71E48D9B">
              <wp:simplePos x="0" y="0"/>
              <wp:positionH relativeFrom="column">
                <wp:posOffset>-262890</wp:posOffset>
              </wp:positionH>
              <wp:positionV relativeFrom="paragraph">
                <wp:posOffset>-238675</wp:posOffset>
              </wp:positionV>
              <wp:extent cx="866633" cy="805218"/>
              <wp:effectExtent l="0" t="0" r="0" b="0"/>
              <wp:wrapNone/>
              <wp:docPr id="866769312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633" cy="8052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8C8DD8" w14:textId="77777777" w:rsidR="00F50796" w:rsidRDefault="00F50796" w:rsidP="00F5079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E23A08" wp14:editId="46D8F2D6">
                                <wp:extent cx="665480" cy="707390"/>
                                <wp:effectExtent l="0" t="0" r="1270" b="0"/>
                                <wp:docPr id="1745904876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5480" cy="7073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AE9706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20.7pt;margin-top:-18.8pt;width:68.25pt;height:6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8KcFgIAACsEAAAOAAAAZHJzL2Uyb0RvYy54bWysU8lu2zAQvRfIPxC815LXuoLlwEngooCR&#10;BHCKnGmKtARQHJakLblf3yElL0h7KnqhZjijWd57XNy3tSJHYV0FOqfDQUqJ0ByKSu9z+uNt/XlO&#10;ifNMF0yBFjk9CUfvl3efFo3JxAhKUIWwBItolzUmp6X3JksSx0tRMzcAIzQGJdiaeXTtPiksa7B6&#10;rZJRms6SBmxhLHDhHN4+dUG6jPWlFNy/SOmEJyqnOJuPp43nLpzJcsGyvWWmrHg/BvuHKWpWaWx6&#10;KfXEPCMHW/1Rqq64BQfSDzjUCUhZcRF3wG2G6YdttiUzIu6C4Dhzgcn9v7L8+bg1r5b49gFaJDAA&#10;0hiXObwM+7TS1uGLkxKMI4SnC2yi9YTj5Xw2m43HlHAMzdPpaDgPVZLrz8Y6/01ATYKRU4usRLDY&#10;ceN8l3pOCb00rCulIjNKkyans/E0jT9cIlhcaexxHTVYvt21/fw7KE64loWOcWf4usLmG+b8K7NI&#10;MW6CsvUveEgF2AR6i5IS7K+/3Yd8RB6jlDQomZy6nwdmBSXqu0ZOvg4nk6Cx6EymX0bo2NvI7jai&#10;D/UjoCqH+EAMj2bI9+psSgv1O6p7FbpiiGmOvXPqz+aj74SMr4OL1SomoaoM8xu9NTyUDnAGaN/a&#10;d2ZNj79H4p7hLC6WfaChy+2IWB08yCpyFADuUO1xR0VGlvvXEyR/68es6xtf/gYAAP//AwBQSwME&#10;FAAGAAgAAAAhAAjIDNfiAAAACQEAAA8AAABkcnMvZG93bnJldi54bWxMj8FuwjAMhu+T9g6RJ+0G&#10;aTtgpTRFqBKaNI0DjAu3tDFttcTpmgDdnn7ZabvZ8qff35+vR6PZFQfXWRIQTyNgSLVVHTUCju/b&#10;SQrMeUlKakso4AsdrIv7u1xmyt5oj9eDb1gIIZdJAa33fca5q1s00k1tjxRuZzsY6cM6NFwN8hbC&#10;jeZJFC24kR2FD63ssWyx/jhcjIDXcruT+yox6bcuX97Om/7zeJoL8fgwblbAPI7+D4Zf/aAORXCq&#10;7IWUY1rAZBbPAhqGp+cFsEAs5zGwSkC6TIAXOf/foPgBAAD//wMAUEsBAi0AFAAGAAgAAAAhALaD&#10;OJL+AAAA4QEAABMAAAAAAAAAAAAAAAAAAAAAAFtDb250ZW50X1R5cGVzXS54bWxQSwECLQAUAAYA&#10;CAAAACEAOP0h/9YAAACUAQAACwAAAAAAAAAAAAAAAAAvAQAAX3JlbHMvLnJlbHNQSwECLQAUAAYA&#10;CAAAACEAapfCnBYCAAArBAAADgAAAAAAAAAAAAAAAAAuAgAAZHJzL2Uyb0RvYy54bWxQSwECLQAU&#10;AAYACAAAACEACMgM1+IAAAAJAQAADwAAAAAAAAAAAAAAAABwBAAAZHJzL2Rvd25yZXYueG1sUEsF&#10;BgAAAAAEAAQA8wAAAH8FAAAAAA==&#10;" filled="f" stroked="f" strokeweight=".5pt">
              <v:textbox>
                <w:txbxContent>
                  <w:p w14:paraId="548C8DD8" w14:textId="77777777" w:rsidR="00F50796" w:rsidRDefault="00F50796" w:rsidP="00F50796">
                    <w:r>
                      <w:rPr>
                        <w:noProof/>
                      </w:rPr>
                      <w:drawing>
                        <wp:inline distT="0" distB="0" distL="0" distR="0" wp14:anchorId="09E23A08" wp14:editId="46D8F2D6">
                          <wp:extent cx="665480" cy="707390"/>
                          <wp:effectExtent l="0" t="0" r="1270" b="0"/>
                          <wp:docPr id="1745904876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5480" cy="7073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FC2545">
      <w:rPr>
        <w:rFonts w:asciiTheme="majorHAnsi" w:hAnsiTheme="majorHAnsi" w:cstheme="majorHAnsi"/>
        <w:b/>
        <w:bCs/>
        <w:sz w:val="20"/>
        <w:szCs w:val="20"/>
      </w:rPr>
      <w:t>CÂMARA MUNICIPAL DE PATROCÍNIO</w:t>
    </w:r>
  </w:p>
  <w:p w14:paraId="00534FEA" w14:textId="4A3C99FB" w:rsidR="00F50796" w:rsidRPr="00FC2545" w:rsidRDefault="0058271E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r>
      <w:rPr>
        <w:rFonts w:asciiTheme="majorHAnsi" w:hAnsiTheme="majorHAnsi" w:cstheme="majorHAnsi"/>
        <w:sz w:val="20"/>
        <w:szCs w:val="20"/>
      </w:rPr>
      <w:t>Rua Joaquim Carlos dos Santos, nº 199, bairro Cidade Jardim</w:t>
    </w:r>
  </w:p>
  <w:p w14:paraId="172D7683" w14:textId="26514278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r w:rsidRPr="00FC2545">
      <w:rPr>
        <w:rFonts w:asciiTheme="majorHAnsi" w:hAnsiTheme="majorHAnsi" w:cstheme="majorHAnsi"/>
        <w:sz w:val="20"/>
        <w:szCs w:val="20"/>
      </w:rPr>
      <w:t xml:space="preserve"> Patrocínio/MG - CEP 38.747-05</w:t>
    </w:r>
    <w:r w:rsidR="0058271E">
      <w:rPr>
        <w:rFonts w:asciiTheme="majorHAnsi" w:hAnsiTheme="majorHAnsi" w:cstheme="majorHAnsi"/>
        <w:sz w:val="20"/>
        <w:szCs w:val="20"/>
      </w:rPr>
      <w:t>6</w:t>
    </w:r>
  </w:p>
  <w:p w14:paraId="5570C0CE" w14:textId="77777777" w:rsidR="0058271E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eastAsia="Arial" w:hAnsiTheme="majorHAnsi" w:cstheme="majorHAnsi"/>
      </w:rPr>
    </w:pPr>
    <w:hyperlink r:id="rId3" w:history="1">
      <w:r w:rsidRPr="00FC2545">
        <w:rPr>
          <w:rStyle w:val="Hyperlink"/>
          <w:rFonts w:asciiTheme="majorHAnsi" w:hAnsiTheme="majorHAnsi" w:cstheme="majorHAnsi"/>
          <w:sz w:val="20"/>
          <w:szCs w:val="20"/>
        </w:rPr>
        <w:t>https://www.patrocinio.mg.leg.br/</w:t>
      </w:r>
    </w:hyperlink>
    <w:r w:rsidRPr="00FC2545">
      <w:rPr>
        <w:rFonts w:asciiTheme="majorHAnsi" w:hAnsiTheme="majorHAnsi" w:cstheme="majorHAnsi"/>
        <w:sz w:val="20"/>
        <w:szCs w:val="20"/>
      </w:rPr>
      <w:t xml:space="preserve"> </w:t>
    </w:r>
    <w:hyperlink r:id="rId4" w:history="1">
      <w:r w:rsidRPr="00FC2545">
        <w:rPr>
          <w:rStyle w:val="Hyperlink"/>
          <w:rFonts w:asciiTheme="majorHAnsi" w:eastAsia="Arial" w:hAnsiTheme="majorHAnsi" w:cstheme="majorHAnsi"/>
          <w:sz w:val="20"/>
          <w:szCs w:val="20"/>
        </w:rPr>
        <w:t>licitacao@cmpatrocinio.mg.gov.br</w:t>
      </w:r>
    </w:hyperlink>
    <w:r w:rsidRPr="00FC2545">
      <w:rPr>
        <w:rFonts w:asciiTheme="majorHAnsi" w:eastAsia="Arial" w:hAnsiTheme="majorHAnsi" w:cstheme="majorHAnsi"/>
      </w:rPr>
      <w:t xml:space="preserve"> </w:t>
    </w:r>
  </w:p>
  <w:p w14:paraId="46284367" w14:textId="166FADF1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r w:rsidRPr="00FC2545">
      <w:rPr>
        <w:rFonts w:asciiTheme="majorHAnsi" w:hAnsiTheme="majorHAnsi" w:cstheme="majorHAnsi"/>
        <w:sz w:val="20"/>
        <w:szCs w:val="20"/>
      </w:rPr>
      <w:t>Telefone: (34) 3515-3200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C47"/>
    <w:rsid w:val="00007CEF"/>
    <w:rsid w:val="0001082E"/>
    <w:rsid w:val="00012B42"/>
    <w:rsid w:val="0002403C"/>
    <w:rsid w:val="0003138D"/>
    <w:rsid w:val="00041DA7"/>
    <w:rsid w:val="000A580C"/>
    <w:rsid w:val="000B0048"/>
    <w:rsid w:val="000D3222"/>
    <w:rsid w:val="000F2903"/>
    <w:rsid w:val="00112529"/>
    <w:rsid w:val="001210D4"/>
    <w:rsid w:val="0012718A"/>
    <w:rsid w:val="00130F46"/>
    <w:rsid w:val="00131943"/>
    <w:rsid w:val="00142E5C"/>
    <w:rsid w:val="00145407"/>
    <w:rsid w:val="001557FF"/>
    <w:rsid w:val="00175BA1"/>
    <w:rsid w:val="00192BF5"/>
    <w:rsid w:val="00192D81"/>
    <w:rsid w:val="00193C10"/>
    <w:rsid w:val="00193E59"/>
    <w:rsid w:val="00193FF1"/>
    <w:rsid w:val="001C101C"/>
    <w:rsid w:val="001D0ADE"/>
    <w:rsid w:val="001D4F36"/>
    <w:rsid w:val="001D7E4E"/>
    <w:rsid w:val="001E74D5"/>
    <w:rsid w:val="001E7ABA"/>
    <w:rsid w:val="001F55C5"/>
    <w:rsid w:val="001F5FF9"/>
    <w:rsid w:val="002039E3"/>
    <w:rsid w:val="00212CBD"/>
    <w:rsid w:val="002133CC"/>
    <w:rsid w:val="002203AB"/>
    <w:rsid w:val="00231A7E"/>
    <w:rsid w:val="00265760"/>
    <w:rsid w:val="00266E1D"/>
    <w:rsid w:val="00273936"/>
    <w:rsid w:val="002744E3"/>
    <w:rsid w:val="002A32D7"/>
    <w:rsid w:val="002C18B0"/>
    <w:rsid w:val="002E7727"/>
    <w:rsid w:val="00355246"/>
    <w:rsid w:val="0035704A"/>
    <w:rsid w:val="0036245D"/>
    <w:rsid w:val="00386840"/>
    <w:rsid w:val="00397EA0"/>
    <w:rsid w:val="003A4855"/>
    <w:rsid w:val="003B74A4"/>
    <w:rsid w:val="004052F8"/>
    <w:rsid w:val="00422EF6"/>
    <w:rsid w:val="00426376"/>
    <w:rsid w:val="00433149"/>
    <w:rsid w:val="00454F97"/>
    <w:rsid w:val="00456385"/>
    <w:rsid w:val="00484E70"/>
    <w:rsid w:val="004B47B8"/>
    <w:rsid w:val="004B74E5"/>
    <w:rsid w:val="004D7115"/>
    <w:rsid w:val="004E07F7"/>
    <w:rsid w:val="004E1C7F"/>
    <w:rsid w:val="004F3AFF"/>
    <w:rsid w:val="005059EC"/>
    <w:rsid w:val="00514E7C"/>
    <w:rsid w:val="00524320"/>
    <w:rsid w:val="00553C58"/>
    <w:rsid w:val="0058271E"/>
    <w:rsid w:val="0058285C"/>
    <w:rsid w:val="005A72B1"/>
    <w:rsid w:val="005D00EC"/>
    <w:rsid w:val="005D594E"/>
    <w:rsid w:val="005E4786"/>
    <w:rsid w:val="005F2742"/>
    <w:rsid w:val="00605322"/>
    <w:rsid w:val="0061336C"/>
    <w:rsid w:val="00691979"/>
    <w:rsid w:val="00694C2A"/>
    <w:rsid w:val="006A08BF"/>
    <w:rsid w:val="006A0B5C"/>
    <w:rsid w:val="006A0C00"/>
    <w:rsid w:val="006A5A67"/>
    <w:rsid w:val="007006FF"/>
    <w:rsid w:val="00722A65"/>
    <w:rsid w:val="0072348A"/>
    <w:rsid w:val="00733063"/>
    <w:rsid w:val="0073426D"/>
    <w:rsid w:val="00735995"/>
    <w:rsid w:val="00784473"/>
    <w:rsid w:val="007D35E8"/>
    <w:rsid w:val="007F6959"/>
    <w:rsid w:val="007F7FEE"/>
    <w:rsid w:val="00801A90"/>
    <w:rsid w:val="0081391E"/>
    <w:rsid w:val="0081599D"/>
    <w:rsid w:val="00842A56"/>
    <w:rsid w:val="00852ED2"/>
    <w:rsid w:val="00856A5C"/>
    <w:rsid w:val="00873F96"/>
    <w:rsid w:val="008846FB"/>
    <w:rsid w:val="0088643C"/>
    <w:rsid w:val="008B4881"/>
    <w:rsid w:val="008D3B24"/>
    <w:rsid w:val="008D4C47"/>
    <w:rsid w:val="00915978"/>
    <w:rsid w:val="00955A13"/>
    <w:rsid w:val="009755AE"/>
    <w:rsid w:val="00975DF0"/>
    <w:rsid w:val="0098327A"/>
    <w:rsid w:val="009A32F8"/>
    <w:rsid w:val="009B13F9"/>
    <w:rsid w:val="009B35B3"/>
    <w:rsid w:val="009D1FCE"/>
    <w:rsid w:val="009E32C2"/>
    <w:rsid w:val="009E4646"/>
    <w:rsid w:val="00A20D8D"/>
    <w:rsid w:val="00A4087B"/>
    <w:rsid w:val="00A458FC"/>
    <w:rsid w:val="00A45B74"/>
    <w:rsid w:val="00A566AB"/>
    <w:rsid w:val="00A67EAF"/>
    <w:rsid w:val="00A73014"/>
    <w:rsid w:val="00A939CF"/>
    <w:rsid w:val="00AC78B4"/>
    <w:rsid w:val="00B00416"/>
    <w:rsid w:val="00B442FF"/>
    <w:rsid w:val="00B45424"/>
    <w:rsid w:val="00B720E1"/>
    <w:rsid w:val="00BB4965"/>
    <w:rsid w:val="00BB62A2"/>
    <w:rsid w:val="00BC43F2"/>
    <w:rsid w:val="00BC4FA2"/>
    <w:rsid w:val="00BD2B53"/>
    <w:rsid w:val="00C007DC"/>
    <w:rsid w:val="00C02887"/>
    <w:rsid w:val="00C31C20"/>
    <w:rsid w:val="00C3490F"/>
    <w:rsid w:val="00C3528F"/>
    <w:rsid w:val="00C369E2"/>
    <w:rsid w:val="00C657A4"/>
    <w:rsid w:val="00C921CB"/>
    <w:rsid w:val="00CA00CB"/>
    <w:rsid w:val="00CA6845"/>
    <w:rsid w:val="00CD1B3F"/>
    <w:rsid w:val="00CE0833"/>
    <w:rsid w:val="00D0462F"/>
    <w:rsid w:val="00D42619"/>
    <w:rsid w:val="00D77C6D"/>
    <w:rsid w:val="00DA247E"/>
    <w:rsid w:val="00DC050F"/>
    <w:rsid w:val="00DC0FE9"/>
    <w:rsid w:val="00DC598F"/>
    <w:rsid w:val="00E101BA"/>
    <w:rsid w:val="00E16169"/>
    <w:rsid w:val="00E44F2C"/>
    <w:rsid w:val="00E552E7"/>
    <w:rsid w:val="00E90598"/>
    <w:rsid w:val="00EA132B"/>
    <w:rsid w:val="00ED443F"/>
    <w:rsid w:val="00EE5B47"/>
    <w:rsid w:val="00EF690E"/>
    <w:rsid w:val="00F101E3"/>
    <w:rsid w:val="00F127CB"/>
    <w:rsid w:val="00F23C7A"/>
    <w:rsid w:val="00F42924"/>
    <w:rsid w:val="00F50796"/>
    <w:rsid w:val="00F7726E"/>
    <w:rsid w:val="00F94C0C"/>
    <w:rsid w:val="00FC0FD4"/>
    <w:rsid w:val="00FE0204"/>
    <w:rsid w:val="00FE3C17"/>
    <w:rsid w:val="00FF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B35D"/>
  <w15:chartTrackingRefBased/>
  <w15:docId w15:val="{BA012351-C6F6-4734-A702-4CBC46613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53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3C5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DC5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C598F"/>
  </w:style>
  <w:style w:type="paragraph" w:styleId="Rodap">
    <w:name w:val="footer"/>
    <w:basedOn w:val="Normal"/>
    <w:link w:val="RodapChar"/>
    <w:uiPriority w:val="99"/>
    <w:unhideWhenUsed/>
    <w:rsid w:val="00DC5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598F"/>
  </w:style>
  <w:style w:type="paragraph" w:styleId="NormalWeb">
    <w:name w:val="Normal (Web)"/>
    <w:basedOn w:val="Normal"/>
    <w:uiPriority w:val="99"/>
    <w:semiHidden/>
    <w:unhideWhenUsed/>
    <w:rsid w:val="00DC5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F5079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1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patrocinio.mg.leg.br/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hyperlink" Target="mailto:licitacao@cmpatrocinio.mg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Nicolau</dc:creator>
  <cp:keywords/>
  <dc:description/>
  <cp:lastModifiedBy>Clara Beatriz</cp:lastModifiedBy>
  <cp:revision>3</cp:revision>
  <cp:lastPrinted>2026-04-10T13:01:00Z</cp:lastPrinted>
  <dcterms:created xsi:type="dcterms:W3CDTF">2026-04-10T12:15:00Z</dcterms:created>
  <dcterms:modified xsi:type="dcterms:W3CDTF">2026-04-10T13:01:00Z</dcterms:modified>
</cp:coreProperties>
</file>